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D77B3" w14:textId="6B64FA69" w:rsidR="006773B4" w:rsidRPr="006773B4" w:rsidRDefault="006773B4" w:rsidP="006773B4">
      <w:pPr>
        <w:ind w:left="6372" w:firstLine="708"/>
      </w:pPr>
      <w:r w:rsidRPr="006773B4">
        <w:rPr>
          <w:noProof/>
        </w:rPr>
        <w:drawing>
          <wp:inline distT="0" distB="0" distL="0" distR="0" wp14:anchorId="6AE05F0D" wp14:editId="7408477C">
            <wp:extent cx="1553210" cy="468257"/>
            <wp:effectExtent l="0" t="0" r="0" b="8255"/>
            <wp:docPr id="1253222928" name="Grafik 1" descr="Ein Bild, das Text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22928" name="Grafik 1" descr="Ein Bild, das Text, Schrift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727" cy="47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7DFC7" w14:textId="126D4F72" w:rsidR="00FB32F0" w:rsidRPr="004011D2" w:rsidRDefault="004011D2" w:rsidP="00FB32F0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</w:pPr>
      <w:r w:rsidRPr="004011D2"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  <w:t xml:space="preserve">Familienaktion </w:t>
      </w:r>
      <w:r w:rsidR="00FB32F0" w:rsidRPr="004011D2"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  <w:t>„7 Wochen Lebens(t)räume“</w:t>
      </w:r>
    </w:p>
    <w:p w14:paraId="7010D4E5" w14:textId="2D7D9FEF" w:rsidR="00FB32F0" w:rsidRPr="004011D2" w:rsidRDefault="00FB32F0" w:rsidP="00FB32F0">
      <w:pPr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</w:pPr>
      <w:r w:rsidRPr="004011D2"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  <w:t xml:space="preserve">Texte für die Postings zu den </w:t>
      </w:r>
      <w:proofErr w:type="spellStart"/>
      <w:r w:rsidRPr="004011D2"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  <w:t>SharePics</w:t>
      </w:r>
      <w:proofErr w:type="spellEnd"/>
      <w:r w:rsidR="004011D2" w:rsidRPr="004011D2">
        <w:rPr>
          <w:rFonts w:asciiTheme="majorHAnsi" w:eastAsiaTheme="majorEastAsia" w:hAnsiTheme="majorHAnsi" w:cstheme="majorBidi"/>
          <w:spacing w:val="-10"/>
          <w:kern w:val="28"/>
          <w:sz w:val="52"/>
          <w:szCs w:val="52"/>
          <w14:ligatures w14:val="none"/>
        </w:rPr>
        <w:t xml:space="preserve"> </w:t>
      </w:r>
    </w:p>
    <w:p w14:paraId="5A418B5E" w14:textId="77777777" w:rsidR="00D26C41" w:rsidRPr="00D26C41" w:rsidRDefault="00D26C41" w:rsidP="00D26C41">
      <w:pPr>
        <w:rPr>
          <w:kern w:val="0"/>
          <w14:ligatures w14:val="none"/>
        </w:rPr>
      </w:pPr>
    </w:p>
    <w:p w14:paraId="1FED7A18" w14:textId="18AA7FC7" w:rsidR="00546BE4" w:rsidRDefault="00D26C41" w:rsidP="009F6417">
      <w:pPr>
        <w:pBdr>
          <w:bottom w:val="single" w:sz="6" w:space="1" w:color="auto"/>
        </w:pBdr>
        <w:rPr>
          <w:kern w:val="0"/>
          <w14:ligatures w14:val="none"/>
        </w:rPr>
      </w:pPr>
      <w:r w:rsidRPr="00D26C41">
        <w:rPr>
          <w:kern w:val="0"/>
          <w14:ligatures w14:val="none"/>
        </w:rPr>
        <w:t xml:space="preserve">Die untenstehenden Texte können in </w:t>
      </w:r>
      <w:proofErr w:type="spellStart"/>
      <w:proofErr w:type="gramStart"/>
      <w:r w:rsidRPr="00D26C41">
        <w:rPr>
          <w:kern w:val="0"/>
          <w14:ligatures w14:val="none"/>
        </w:rPr>
        <w:t>Social</w:t>
      </w:r>
      <w:proofErr w:type="spellEnd"/>
      <w:r w:rsidRPr="00D26C41">
        <w:rPr>
          <w:kern w:val="0"/>
          <w14:ligatures w14:val="none"/>
        </w:rPr>
        <w:t xml:space="preserve"> Media-Kanälen</w:t>
      </w:r>
      <w:proofErr w:type="gramEnd"/>
      <w:r w:rsidRPr="00D26C41">
        <w:rPr>
          <w:kern w:val="0"/>
          <w14:ligatures w14:val="none"/>
        </w:rPr>
        <w:t xml:space="preserve"> als Bildunterschriften </w:t>
      </w:r>
      <w:r w:rsidR="009F6417">
        <w:rPr>
          <w:kern w:val="0"/>
          <w14:ligatures w14:val="none"/>
        </w:rPr>
        <w:t xml:space="preserve">zu den </w:t>
      </w:r>
      <w:proofErr w:type="spellStart"/>
      <w:r w:rsidR="009F6417">
        <w:rPr>
          <w:kern w:val="0"/>
          <w14:ligatures w14:val="none"/>
        </w:rPr>
        <w:t>SharePics</w:t>
      </w:r>
      <w:proofErr w:type="spellEnd"/>
      <w:r w:rsidR="009F6417">
        <w:rPr>
          <w:kern w:val="0"/>
          <w14:ligatures w14:val="none"/>
        </w:rPr>
        <w:t xml:space="preserve"> </w:t>
      </w:r>
      <w:r w:rsidRPr="00D26C41">
        <w:rPr>
          <w:kern w:val="0"/>
          <w14:ligatures w14:val="none"/>
        </w:rPr>
        <w:t xml:space="preserve">genutzt werden. </w:t>
      </w:r>
      <w:r w:rsidR="009F6417">
        <w:rPr>
          <w:kern w:val="0"/>
          <w14:ligatures w14:val="none"/>
        </w:rPr>
        <w:br/>
      </w:r>
      <w:r w:rsidRPr="00D26C41">
        <w:rPr>
          <w:kern w:val="0"/>
          <w14:ligatures w14:val="none"/>
        </w:rPr>
        <w:t xml:space="preserve">Es gibt für jede Woche </w:t>
      </w:r>
      <w:r w:rsidR="009F6417">
        <w:rPr>
          <w:kern w:val="0"/>
          <w14:ligatures w14:val="none"/>
        </w:rPr>
        <w:t xml:space="preserve">jeweils </w:t>
      </w:r>
      <w:r w:rsidRPr="00D26C41">
        <w:rPr>
          <w:kern w:val="0"/>
          <w14:ligatures w14:val="none"/>
        </w:rPr>
        <w:t xml:space="preserve">drei </w:t>
      </w:r>
      <w:proofErr w:type="spellStart"/>
      <w:r w:rsidRPr="00D26C41">
        <w:rPr>
          <w:kern w:val="0"/>
          <w14:ligatures w14:val="none"/>
        </w:rPr>
        <w:t>SharePics</w:t>
      </w:r>
      <w:proofErr w:type="spellEnd"/>
      <w:r w:rsidRPr="00D26C41">
        <w:rPr>
          <w:kern w:val="0"/>
          <w14:ligatures w14:val="none"/>
        </w:rPr>
        <w:t xml:space="preserve"> zum Wochenthema </w:t>
      </w:r>
      <w:r w:rsidR="009F6417">
        <w:rPr>
          <w:kern w:val="0"/>
          <w14:ligatures w14:val="none"/>
        </w:rPr>
        <w:t xml:space="preserve">sowohl </w:t>
      </w:r>
      <w:r w:rsidRPr="00D26C41">
        <w:rPr>
          <w:kern w:val="0"/>
          <w14:ligatures w14:val="none"/>
        </w:rPr>
        <w:t>für die Familienaktion</w:t>
      </w:r>
      <w:r w:rsidR="009F6417">
        <w:rPr>
          <w:kern w:val="0"/>
          <w14:ligatures w14:val="none"/>
        </w:rPr>
        <w:t xml:space="preserve"> als auch die Paaraktion.</w:t>
      </w:r>
    </w:p>
    <w:p w14:paraId="26487ED7" w14:textId="77777777" w:rsidR="00546BE4" w:rsidRDefault="00546BE4" w:rsidP="009F6417">
      <w:pPr>
        <w:pBdr>
          <w:bottom w:val="single" w:sz="6" w:space="1" w:color="auto"/>
        </w:pBdr>
        <w:rPr>
          <w:kern w:val="0"/>
          <w14:ligatures w14:val="none"/>
        </w:rPr>
      </w:pPr>
    </w:p>
    <w:p w14:paraId="50C43BEB" w14:textId="724DE40B" w:rsidR="00FB32F0" w:rsidRPr="00FB32F0" w:rsidRDefault="007113FD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F</w:t>
      </w:r>
      <w:r w:rsidR="00FB32F0"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ür Ankündigung</w:t>
      </w:r>
    </w:p>
    <w:p w14:paraId="2E0CC16F" w14:textId="77777777" w:rsidR="00FB32F0" w:rsidRDefault="00FB32F0" w:rsidP="00FB32F0">
      <w:r>
        <w:t>„7 Wochen Lebens(t)räume“ – so lautet 2024 das Motto unserer Fastenzeitaktion für Familien mit Kindern im Grundschulalter.</w:t>
      </w:r>
    </w:p>
    <w:p w14:paraId="3A6585C2" w14:textId="77777777" w:rsidR="00FB32F0" w:rsidRPr="00214BB0" w:rsidRDefault="00FB32F0" w:rsidP="00FB32F0">
      <w:pPr>
        <w:rPr>
          <w:b/>
          <w:bCs/>
        </w:rPr>
      </w:pPr>
      <w:r>
        <w:t xml:space="preserve">Von Beginn der Fastenzeit bis Ostern gibt es für euch jede Woche Impulse und Ideen für kleine Aktionen, die neue Blickwinkel und Sichtweisen in eurer Familie ermöglichen. </w:t>
      </w:r>
      <w:r w:rsidRPr="00214BB0">
        <w:rPr>
          <w:b/>
          <w:bCs/>
        </w:rPr>
        <w:t>Nicht das Verzichten steht im Fokus, sondern das MEHR an gemeinsamer Zeit.</w:t>
      </w:r>
    </w:p>
    <w:p w14:paraId="63C9336C" w14:textId="77777777" w:rsidR="00FB32F0" w:rsidRDefault="00FB32F0" w:rsidP="00FB32F0">
      <w:r>
        <w:t>Sieben Wochen Zeit für euch als Familie! Anregungen, die euch neue Perspektiven ermöglichen können! Zeit für eure Spiritualität!</w:t>
      </w:r>
    </w:p>
    <w:p w14:paraId="393AE4E8" w14:textId="77777777" w:rsidR="00FB32F0" w:rsidRDefault="00FB32F0" w:rsidP="00FB32F0">
      <w:r>
        <w:t>Und: Die Aktion gibt es natürlich auch wieder für Paare: www.7wochenaktion.de</w:t>
      </w:r>
    </w:p>
    <w:p w14:paraId="77E4B385" w14:textId="26A8357C" w:rsidR="00FB32F0" w:rsidRDefault="00FB32F0" w:rsidP="00FB32F0">
      <w:p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t xml:space="preserve">#7wochen #7wochenaktion #7wochenlebenstraeume </w:t>
      </w:r>
      <w:r w:rsidR="00C24C9F">
        <w:t xml:space="preserve">#lebenstraum </w:t>
      </w:r>
      <w:r>
        <w:t>#fastenzeitaktion #fastenzeit</w:t>
      </w:r>
      <w:r w:rsidR="00C80B9B">
        <w:t xml:space="preserve"> </w:t>
      </w:r>
      <w:r>
        <w:t>#elternbriefeduundwir #Impulse #familienzeit #Gespräche #Aktionen #kirchedigital #familienleben #beziehungsleben #familie #zeitfuerdiefamilie</w:t>
      </w:r>
      <w:r w:rsidR="00C80B9B">
        <w:t xml:space="preserve">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</w:p>
    <w:p w14:paraId="763D540D" w14:textId="5ABECC56" w:rsidR="00635567" w:rsidRDefault="00635567" w:rsidP="007E76BA">
      <w:pPr>
        <w:pStyle w:val="berschrift1"/>
        <w:rPr>
          <w:rFonts w:eastAsia="Times New Roman"/>
          <w:lang w:eastAsia="de-DE"/>
        </w:rPr>
      </w:pPr>
      <w:bookmarkStart w:id="0" w:name="_Hlk157156284"/>
      <w:r>
        <w:rPr>
          <w:rFonts w:eastAsia="Times New Roman"/>
          <w:lang w:eastAsia="de-DE"/>
        </w:rPr>
        <w:t>Kinder-Wortgottesdienst an Karneval | Fasching | Fastnacht</w:t>
      </w:r>
    </w:p>
    <w:p w14:paraId="7566E958" w14:textId="357A3CDC" w:rsidR="004011D2" w:rsidRDefault="004011D2" w:rsidP="00FB32F0">
      <w:pPr>
        <w:rPr>
          <w:rFonts w:ascii="Calibri" w:eastAsia="Times New Roman" w:hAnsi="Calibri" w:cs="Calibri"/>
          <w:kern w:val="0"/>
          <w:lang w:eastAsia="de-DE"/>
          <w14:ligatures w14:val="none"/>
        </w:rPr>
      </w:pPr>
      <w:r w:rsidRPr="004011D2">
        <w:rPr>
          <w:rFonts w:ascii="Calibri" w:eastAsia="Times New Roman" w:hAnsi="Calibri" w:cs="Calibri"/>
          <w:kern w:val="0"/>
          <w:lang w:eastAsia="de-DE"/>
          <w14:ligatures w14:val="none"/>
        </w:rPr>
        <w:t>Was haben Kostüme, Petrus und Lebens(t)räume gemeinsam? Mehr als ihr denkt! Wir haben für euch einen kleinen Familien-/Kinderwortgottesdienst erstellt. Er passt prima als Einstieg in die 7-Wochen-Fastenzeitaktion „7 Wochen Lebens(t)räume“ vor Beginn der Fastenzeit.</w:t>
      </w:r>
    </w:p>
    <w:p w14:paraId="7E343D9B" w14:textId="609807C2" w:rsidR="00C265CF" w:rsidRDefault="00C265CF" w:rsidP="00FB32F0">
      <w:pPr>
        <w:rPr>
          <w:rFonts w:ascii="Calibri" w:eastAsia="Times New Roman" w:hAnsi="Calibri" w:cs="Calibri"/>
          <w:kern w:val="0"/>
          <w:lang w:eastAsia="de-DE"/>
          <w14:ligatures w14:val="none"/>
        </w:rPr>
      </w:pPr>
      <w:r>
        <w:rPr>
          <w:rFonts w:ascii="Calibri" w:eastAsia="Times New Roman" w:hAnsi="Calibri" w:cs="Calibri"/>
          <w:kern w:val="0"/>
          <w:lang w:eastAsia="de-DE"/>
          <w14:ligatures w14:val="none"/>
        </w:rPr>
        <w:t xml:space="preserve">Den Download findet ihr hier: </w:t>
      </w:r>
      <w:hyperlink r:id="rId7" w:history="1">
        <w:r w:rsidR="007E76BA" w:rsidRPr="00A40DB3">
          <w:rPr>
            <w:rStyle w:val="Hyperlink"/>
            <w:rFonts w:ascii="Calibri" w:eastAsia="Times New Roman" w:hAnsi="Calibri" w:cs="Calibri"/>
            <w:kern w:val="0"/>
            <w:lang w:eastAsia="de-DE"/>
            <w14:ligatures w14:val="none"/>
          </w:rPr>
          <w:t>www.elternbriefe.de/7wochenweiter</w:t>
        </w:r>
      </w:hyperlink>
    </w:p>
    <w:p w14:paraId="0B7686EE" w14:textId="020E31B4" w:rsidR="007E76BA" w:rsidRPr="007E76BA" w:rsidRDefault="007E76BA" w:rsidP="00FB32F0">
      <w:r>
        <w:t xml:space="preserve">Mitmachen bei </w:t>
      </w:r>
      <w:r w:rsidRPr="007E76BA">
        <w:t>„7 Wochen Lebens(t)räume“</w:t>
      </w:r>
      <w:r>
        <w:t xml:space="preserve">? Infos und Anmeldung: </w:t>
      </w:r>
      <w:hyperlink r:id="rId8" w:history="1">
        <w:r w:rsidRPr="00A40DB3">
          <w:rPr>
            <w:rStyle w:val="Hyperlink"/>
          </w:rPr>
          <w:t>www.elternbriefe.de/7wochen</w:t>
        </w:r>
      </w:hyperlink>
    </w:p>
    <w:p w14:paraId="71112FB4" w14:textId="7C266E04" w:rsidR="00635567" w:rsidRPr="00FB32F0" w:rsidRDefault="007E76BA" w:rsidP="00FB32F0">
      <w:r>
        <w:t xml:space="preserve">#7wochen #7wochenaktion2024 #7wochenlebenstraeume #lebenstraum #fastenzeitaktion </w:t>
      </w:r>
      <w:r w:rsidR="00001991">
        <w:t xml:space="preserve">#kindergottesdienst </w:t>
      </w:r>
      <w:r>
        <w:t>#fastenzeit #elternbriefeduundwir #Impulse #</w:t>
      </w:r>
      <w:proofErr w:type="gramStart"/>
      <w:r>
        <w:t>familienzeit  #</w:t>
      </w:r>
      <w:proofErr w:type="gramEnd"/>
      <w:r>
        <w:t xml:space="preserve">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  <w:r w:rsidR="00001991">
        <w:rPr>
          <w:rFonts w:ascii="Calibri" w:eastAsia="Times New Roman" w:hAnsi="Calibri" w:cs="Calibri"/>
          <w:kern w:val="0"/>
          <w:lang w:eastAsia="de-DE"/>
          <w14:ligatures w14:val="none"/>
        </w:rPr>
        <w:t xml:space="preserve"> </w:t>
      </w:r>
    </w:p>
    <w:bookmarkEnd w:id="0"/>
    <w:p w14:paraId="1BC7EFFA" w14:textId="3AD21457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1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16.2.2024</w:t>
      </w:r>
    </w:p>
    <w:p w14:paraId="225083F0" w14:textId="77777777" w:rsidR="00214BB0" w:rsidRDefault="00F13263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Kinder träumen davon, ein Pferd zu haben oder</w:t>
      </w:r>
      <w:r w:rsidR="00C1360E">
        <w:rPr>
          <w:kern w:val="0"/>
          <w14:ligatures w14:val="none"/>
        </w:rPr>
        <w:t xml:space="preserve"> davon</w:t>
      </w:r>
      <w:r w:rsidR="00A72144">
        <w:rPr>
          <w:kern w:val="0"/>
          <w14:ligatures w14:val="none"/>
        </w:rPr>
        <w:t xml:space="preserve">, endlich </w:t>
      </w:r>
      <w:r w:rsidR="00C1360E">
        <w:rPr>
          <w:kern w:val="0"/>
          <w14:ligatures w14:val="none"/>
        </w:rPr>
        <w:t xml:space="preserve">erwachsen zu sein – so auch Prisca. Was aus diesen Träumen geworden ist, erfahrt ihr in dieser Woche in unserer Fastenzeitaktion. </w:t>
      </w:r>
    </w:p>
    <w:p w14:paraId="0EF3D432" w14:textId="63DFF896" w:rsidR="00C80B9B" w:rsidRDefault="00C1360E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UND wir machen uns mit euch auf die Suche nach euren Träumen</w:t>
      </w:r>
      <w:r w:rsidR="00A72144">
        <w:rPr>
          <w:kern w:val="0"/>
          <w14:ligatures w14:val="none"/>
        </w:rPr>
        <w:t>, basteln einen Traumfänger und hören Lieder zum Davon-Träumen.</w:t>
      </w:r>
    </w:p>
    <w:p w14:paraId="2CFAC743" w14:textId="02220E21" w:rsidR="00FB32F0" w:rsidRDefault="00FB32F0" w:rsidP="00FB32F0">
      <w:pPr>
        <w:rPr>
          <w:color w:val="0563C1" w:themeColor="hyperlink"/>
          <w:kern w:val="0"/>
          <w:u w:val="single"/>
          <w14:ligatures w14:val="none"/>
        </w:rPr>
      </w:pPr>
      <w:r w:rsidRPr="00FB32F0">
        <w:rPr>
          <w:kern w:val="0"/>
          <w14:ligatures w14:val="none"/>
        </w:rPr>
        <w:lastRenderedPageBreak/>
        <w:t xml:space="preserve">Mitmachen? </w:t>
      </w:r>
      <w:r w:rsidR="00A72144">
        <w:rPr>
          <w:kern w:val="0"/>
          <w14:ligatures w14:val="none"/>
        </w:rPr>
        <w:t>Anmeldung und w</w:t>
      </w:r>
      <w:r w:rsidRPr="00FB32F0">
        <w:rPr>
          <w:kern w:val="0"/>
          <w14:ligatures w14:val="none"/>
        </w:rPr>
        <w:t xml:space="preserve">eitere Informationen unter </w:t>
      </w:r>
      <w:hyperlink r:id="rId9" w:history="1">
        <w:r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34FF9321" w14:textId="12D11109" w:rsidR="00A72144" w:rsidRPr="00FB32F0" w:rsidRDefault="00A72144" w:rsidP="00FB32F0">
      <w:r>
        <w:t>#7wochen #7wochenaktion</w:t>
      </w:r>
      <w:r w:rsidR="00D26C41">
        <w:t>2024</w:t>
      </w:r>
      <w:r>
        <w:t xml:space="preserve"> #7wochenlebenstraeume </w:t>
      </w:r>
      <w:r w:rsidR="00D703C1">
        <w:t xml:space="preserve">#lebenstraum </w:t>
      </w:r>
      <w:r>
        <w:t xml:space="preserve">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  <w:r w:rsidR="007113FD">
        <w:rPr>
          <w:rFonts w:ascii="Calibri" w:eastAsia="Times New Roman" w:hAnsi="Calibri" w:cs="Calibri"/>
          <w:kern w:val="0"/>
          <w:lang w:eastAsia="de-DE"/>
          <w14:ligatures w14:val="none"/>
        </w:rPr>
        <w:br/>
      </w:r>
    </w:p>
    <w:p w14:paraId="464A522D" w14:textId="3B46A02B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2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23.2.2024</w:t>
      </w:r>
    </w:p>
    <w:p w14:paraId="2086B756" w14:textId="3CBE3886" w:rsidR="00132723" w:rsidRDefault="00B12C7D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Jede Familie </w:t>
      </w:r>
      <w:r w:rsidR="00222180">
        <w:rPr>
          <w:kern w:val="0"/>
          <w14:ligatures w14:val="none"/>
        </w:rPr>
        <w:t>gestaltet ihr Familienleben</w:t>
      </w:r>
      <w:r w:rsidR="00A948C1">
        <w:rPr>
          <w:kern w:val="0"/>
          <w14:ligatures w14:val="none"/>
        </w:rPr>
        <w:t xml:space="preserve"> </w:t>
      </w:r>
      <w:r w:rsidR="00222180">
        <w:rPr>
          <w:kern w:val="0"/>
          <w14:ligatures w14:val="none"/>
        </w:rPr>
        <w:t>so</w:t>
      </w:r>
      <w:r w:rsidR="00A948C1">
        <w:rPr>
          <w:kern w:val="0"/>
          <w14:ligatures w14:val="none"/>
        </w:rPr>
        <w:t>,</w:t>
      </w:r>
      <w:r w:rsidR="00222180">
        <w:rPr>
          <w:kern w:val="0"/>
          <w14:ligatures w14:val="none"/>
        </w:rPr>
        <w:t xml:space="preserve"> wie es </w:t>
      </w:r>
      <w:r w:rsidR="00132723">
        <w:rPr>
          <w:kern w:val="0"/>
          <w14:ligatures w14:val="none"/>
        </w:rPr>
        <w:t>am besten</w:t>
      </w:r>
      <w:r w:rsidR="00222180">
        <w:rPr>
          <w:kern w:val="0"/>
          <w14:ligatures w14:val="none"/>
        </w:rPr>
        <w:t xml:space="preserve"> passt. Und jede Familie hat ihre eigenen Spielregeln</w:t>
      </w:r>
      <w:r w:rsidR="00132723">
        <w:rPr>
          <w:kern w:val="0"/>
          <w14:ligatures w14:val="none"/>
        </w:rPr>
        <w:t>, damit alles im Gleichgewicht bleibt</w:t>
      </w:r>
      <w:r w:rsidR="00222180">
        <w:rPr>
          <w:kern w:val="0"/>
          <w14:ligatures w14:val="none"/>
        </w:rPr>
        <w:t xml:space="preserve">. Kerstin hat </w:t>
      </w:r>
      <w:r w:rsidR="001C6A3E">
        <w:rPr>
          <w:kern w:val="0"/>
          <w14:ligatures w14:val="none"/>
        </w:rPr>
        <w:t>ein paar Menschen aus ihrem Umfeld zu der Aussage „Hier spielt das Leben!</w:t>
      </w:r>
      <w:r w:rsidR="00132723">
        <w:rPr>
          <w:kern w:val="0"/>
          <w14:ligatures w14:val="none"/>
        </w:rPr>
        <w:t>“</w:t>
      </w:r>
      <w:r w:rsidR="001C6A3E">
        <w:rPr>
          <w:kern w:val="0"/>
          <w14:ligatures w14:val="none"/>
        </w:rPr>
        <w:t xml:space="preserve"> </w:t>
      </w:r>
      <w:r w:rsidR="00132723">
        <w:rPr>
          <w:kern w:val="0"/>
          <w14:ligatures w14:val="none"/>
        </w:rPr>
        <w:t>i</w:t>
      </w:r>
      <w:r w:rsidR="001C6A3E">
        <w:rPr>
          <w:kern w:val="0"/>
          <w14:ligatures w14:val="none"/>
        </w:rPr>
        <w:t>nterviewt. Hört mal rein</w:t>
      </w:r>
      <w:r w:rsidR="00132723">
        <w:rPr>
          <w:kern w:val="0"/>
          <w14:ligatures w14:val="none"/>
        </w:rPr>
        <w:t>!</w:t>
      </w:r>
      <w:r w:rsidR="00132723">
        <w:rPr>
          <w:kern w:val="0"/>
          <w14:ligatures w14:val="none"/>
        </w:rPr>
        <w:br/>
        <w:t xml:space="preserve">UND es gibt wieder etwas zum </w:t>
      </w:r>
      <w:r w:rsidR="00C24C9F">
        <w:rPr>
          <w:kern w:val="0"/>
          <w14:ligatures w14:val="none"/>
        </w:rPr>
        <w:t xml:space="preserve">Nachdenken, zum </w:t>
      </w:r>
      <w:r w:rsidR="00132723">
        <w:rPr>
          <w:kern w:val="0"/>
          <w14:ligatures w14:val="none"/>
        </w:rPr>
        <w:t>Ausprobieren</w:t>
      </w:r>
      <w:r w:rsidR="00C24C9F">
        <w:rPr>
          <w:kern w:val="0"/>
          <w14:ligatures w14:val="none"/>
        </w:rPr>
        <w:t xml:space="preserve"> und </w:t>
      </w:r>
      <w:r w:rsidR="00132723">
        <w:rPr>
          <w:kern w:val="0"/>
          <w14:ligatures w14:val="none"/>
        </w:rPr>
        <w:t>zum S</w:t>
      </w:r>
      <w:r w:rsidR="00C24C9F">
        <w:rPr>
          <w:kern w:val="0"/>
          <w14:ligatures w14:val="none"/>
        </w:rPr>
        <w:t>pielen. Viel Spaß euch!</w:t>
      </w:r>
    </w:p>
    <w:p w14:paraId="7E4E63BE" w14:textId="77777777" w:rsidR="00C24C9F" w:rsidRDefault="00C24C9F" w:rsidP="00C24C9F">
      <w:pPr>
        <w:rPr>
          <w:color w:val="0563C1" w:themeColor="hyperlink"/>
          <w:kern w:val="0"/>
          <w:u w:val="single"/>
          <w14:ligatures w14:val="none"/>
        </w:rPr>
      </w:pPr>
      <w:bookmarkStart w:id="1" w:name="_Hlk155789984"/>
      <w:r w:rsidRPr="00FB32F0">
        <w:rPr>
          <w:kern w:val="0"/>
          <w14:ligatures w14:val="none"/>
        </w:rPr>
        <w:t xml:space="preserve">Mitmachen? </w:t>
      </w:r>
      <w:r>
        <w:rPr>
          <w:kern w:val="0"/>
          <w14:ligatures w14:val="none"/>
        </w:rPr>
        <w:t>Anmeldung und w</w:t>
      </w:r>
      <w:r w:rsidRPr="00FB32F0">
        <w:rPr>
          <w:kern w:val="0"/>
          <w14:ligatures w14:val="none"/>
        </w:rPr>
        <w:t xml:space="preserve">eitere Informationen unter </w:t>
      </w:r>
      <w:hyperlink r:id="rId10" w:history="1">
        <w:r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20556570" w14:textId="7987309A" w:rsidR="00C24C9F" w:rsidRPr="00FB32F0" w:rsidRDefault="00C24C9F" w:rsidP="00C24C9F">
      <w:r>
        <w:t>#7wochen #7wochenaktion</w:t>
      </w:r>
      <w:r w:rsidR="00D26C41">
        <w:t>2024</w:t>
      </w:r>
      <w:r>
        <w:t xml:space="preserve"> </w:t>
      </w:r>
      <w:bookmarkStart w:id="2" w:name="_Hlk155785814"/>
      <w:r>
        <w:t xml:space="preserve">#lebenstraum </w:t>
      </w:r>
      <w:bookmarkEnd w:id="2"/>
      <w:r>
        <w:t xml:space="preserve">#hierspieltdasleben #7wochenlebenstraeume 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  <w:r w:rsidR="007113FD">
        <w:rPr>
          <w:rFonts w:ascii="Calibri" w:eastAsia="Times New Roman" w:hAnsi="Calibri" w:cs="Calibri"/>
          <w:kern w:val="0"/>
          <w:lang w:eastAsia="de-DE"/>
          <w14:ligatures w14:val="none"/>
        </w:rPr>
        <w:br/>
      </w:r>
    </w:p>
    <w:bookmarkEnd w:id="1"/>
    <w:p w14:paraId="5466A4F4" w14:textId="3B23FBC5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3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1.3.2024</w:t>
      </w:r>
    </w:p>
    <w:p w14:paraId="2B4AF608" w14:textId="489B86D6" w:rsidR="00F4666A" w:rsidRDefault="009B7DF8" w:rsidP="00F4666A">
      <w:pPr>
        <w:rPr>
          <w:kern w:val="0"/>
          <w14:ligatures w14:val="none"/>
        </w:rPr>
      </w:pPr>
      <w:r>
        <w:rPr>
          <w:kern w:val="0"/>
          <w14:ligatures w14:val="none"/>
        </w:rPr>
        <w:t>Stark sein wie Obelix … Er hat sein</w:t>
      </w:r>
      <w:r w:rsidR="00D703C1">
        <w:rPr>
          <w:kern w:val="0"/>
          <w14:ligatures w14:val="none"/>
        </w:rPr>
        <w:t xml:space="preserve">e Superkräfte, weil er als Kind in einen Topf mit Zaubertrank gefallen ist. </w:t>
      </w:r>
      <w:r w:rsidR="00D244AE">
        <w:rPr>
          <w:kern w:val="0"/>
          <w14:ligatures w14:val="none"/>
        </w:rPr>
        <w:t xml:space="preserve">Wie </w:t>
      </w:r>
      <w:proofErr w:type="gramStart"/>
      <w:r w:rsidR="00D244AE">
        <w:rPr>
          <w:kern w:val="0"/>
          <w14:ligatures w14:val="none"/>
        </w:rPr>
        <w:t>toll</w:t>
      </w:r>
      <w:proofErr w:type="gramEnd"/>
      <w:r w:rsidR="00D244AE">
        <w:rPr>
          <w:kern w:val="0"/>
          <w14:ligatures w14:val="none"/>
        </w:rPr>
        <w:t xml:space="preserve"> das wäre … mit Superkräften durch den Alltag, überlegt Bettina in dieser Woche. Aber sie </w:t>
      </w:r>
      <w:r>
        <w:rPr>
          <w:kern w:val="0"/>
          <w14:ligatures w14:val="none"/>
        </w:rPr>
        <w:t xml:space="preserve">hat </w:t>
      </w:r>
      <w:r w:rsidR="00D244AE">
        <w:rPr>
          <w:kern w:val="0"/>
          <w14:ligatures w14:val="none"/>
        </w:rPr>
        <w:t>inzwischen „ihre“ Krafträume und Kraftorte gefunden, wo sie wieder auftanken kann. Habt ihr die auch?</w:t>
      </w:r>
      <w:r w:rsidR="00F4666A">
        <w:rPr>
          <w:kern w:val="0"/>
          <w14:ligatures w14:val="none"/>
        </w:rPr>
        <w:t xml:space="preserve"> Überlegt mal…</w:t>
      </w:r>
      <w:r w:rsidR="00F4666A">
        <w:rPr>
          <w:kern w:val="0"/>
          <w14:ligatures w14:val="none"/>
        </w:rPr>
        <w:br/>
        <w:t xml:space="preserve">UND: Wir stellen euch eine </w:t>
      </w:r>
      <w:proofErr w:type="gramStart"/>
      <w:r w:rsidR="00F4666A">
        <w:rPr>
          <w:kern w:val="0"/>
          <w14:ligatures w14:val="none"/>
        </w:rPr>
        <w:t>coole</w:t>
      </w:r>
      <w:proofErr w:type="gramEnd"/>
      <w:r w:rsidR="00F4666A">
        <w:rPr>
          <w:kern w:val="0"/>
          <w14:ligatures w14:val="none"/>
        </w:rPr>
        <w:t xml:space="preserve"> Familienaktion zum Mitmachen vor: </w:t>
      </w:r>
      <w:hyperlink r:id="rId11" w:history="1">
        <w:r w:rsidR="00F4666A" w:rsidRPr="00D475EC">
          <w:rPr>
            <w:rStyle w:val="Hyperlink"/>
            <w:kern w:val="0"/>
            <w14:ligatures w14:val="none"/>
          </w:rPr>
          <w:t>www.familienweg.de</w:t>
        </w:r>
      </w:hyperlink>
      <w:r w:rsidR="00F4666A">
        <w:rPr>
          <w:kern w:val="0"/>
          <w14:ligatures w14:val="none"/>
        </w:rPr>
        <w:t>! Schaut mal rein.</w:t>
      </w:r>
    </w:p>
    <w:p w14:paraId="1558DAFA" w14:textId="0D69EC5B" w:rsidR="00F4666A" w:rsidRDefault="008D0BC4" w:rsidP="00F4666A">
      <w:pPr>
        <w:rPr>
          <w:color w:val="0563C1" w:themeColor="hyperlink"/>
          <w:kern w:val="0"/>
          <w:u w:val="single"/>
          <w14:ligatures w14:val="none"/>
        </w:rPr>
      </w:pPr>
      <w:r>
        <w:rPr>
          <w:kern w:val="0"/>
          <w14:ligatures w14:val="none"/>
        </w:rPr>
        <w:t>Noch m</w:t>
      </w:r>
      <w:r w:rsidR="00F4666A" w:rsidRPr="00FB32F0">
        <w:rPr>
          <w:kern w:val="0"/>
          <w14:ligatures w14:val="none"/>
        </w:rPr>
        <w:t>itmachen</w:t>
      </w:r>
      <w:r w:rsidR="00F4666A">
        <w:rPr>
          <w:kern w:val="0"/>
          <w14:ligatures w14:val="none"/>
        </w:rPr>
        <w:t xml:space="preserve"> bei 7</w:t>
      </w:r>
      <w:r>
        <w:rPr>
          <w:kern w:val="0"/>
          <w14:ligatures w14:val="none"/>
        </w:rPr>
        <w:t>Wochen Lebens(t)räume</w:t>
      </w:r>
      <w:r w:rsidR="00F4666A" w:rsidRPr="00FB32F0">
        <w:rPr>
          <w:kern w:val="0"/>
          <w14:ligatures w14:val="none"/>
        </w:rPr>
        <w:t xml:space="preserve">? </w:t>
      </w:r>
      <w:r w:rsidR="00F4666A">
        <w:rPr>
          <w:kern w:val="0"/>
          <w14:ligatures w14:val="none"/>
        </w:rPr>
        <w:t>Anmeldung und w</w:t>
      </w:r>
      <w:r w:rsidR="00F4666A" w:rsidRPr="00FB32F0">
        <w:rPr>
          <w:kern w:val="0"/>
          <w14:ligatures w14:val="none"/>
        </w:rPr>
        <w:t xml:space="preserve">eitere Informationen unter </w:t>
      </w:r>
      <w:hyperlink r:id="rId12" w:history="1">
        <w:r w:rsidR="00F4666A"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148D8CA2" w14:textId="526075D6" w:rsidR="00F4666A" w:rsidRPr="008D0BC4" w:rsidRDefault="008D0BC4" w:rsidP="00FB32F0">
      <w:r>
        <w:t>#7wochen #7wochenaktion</w:t>
      </w:r>
      <w:r w:rsidR="00D26C41">
        <w:t>2024</w:t>
      </w:r>
      <w:r>
        <w:t xml:space="preserve"> #kraftort #meinkraftort #meinkraftraum #7wochenlebenstraeume 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  <w:r w:rsidR="007113FD">
        <w:rPr>
          <w:rFonts w:ascii="Calibri" w:eastAsia="Times New Roman" w:hAnsi="Calibri" w:cs="Calibri"/>
          <w:kern w:val="0"/>
          <w:lang w:eastAsia="de-DE"/>
          <w14:ligatures w14:val="none"/>
        </w:rPr>
        <w:br/>
      </w:r>
    </w:p>
    <w:p w14:paraId="4D9F6946" w14:textId="07E664A6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4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8.3.2024</w:t>
      </w:r>
    </w:p>
    <w:p w14:paraId="5DD24FF6" w14:textId="32D7187D" w:rsidR="008D0BC4" w:rsidRDefault="00F959F0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Auch wenn der Wäschekorb überquillt und </w:t>
      </w:r>
      <w:r w:rsidR="009F4698">
        <w:rPr>
          <w:kern w:val="0"/>
          <w14:ligatures w14:val="none"/>
        </w:rPr>
        <w:t xml:space="preserve">sich </w:t>
      </w:r>
      <w:r>
        <w:rPr>
          <w:kern w:val="0"/>
          <w14:ligatures w14:val="none"/>
        </w:rPr>
        <w:t xml:space="preserve">eine </w:t>
      </w:r>
      <w:r w:rsidR="009F4698">
        <w:rPr>
          <w:kern w:val="0"/>
          <w14:ligatures w14:val="none"/>
        </w:rPr>
        <w:t>Dreckspur durch den Flur zieht: f</w:t>
      </w:r>
      <w:r>
        <w:rPr>
          <w:kern w:val="0"/>
          <w14:ligatures w14:val="none"/>
        </w:rPr>
        <w:t>ür Franziska ist ihr Zuhause ihr Liebensraum</w:t>
      </w:r>
      <w:r w:rsidR="009F4698">
        <w:rPr>
          <w:kern w:val="0"/>
          <w14:ligatures w14:val="none"/>
        </w:rPr>
        <w:t>. H</w:t>
      </w:r>
      <w:r>
        <w:rPr>
          <w:kern w:val="0"/>
          <w14:ligatures w14:val="none"/>
        </w:rPr>
        <w:t>ier fühlt sie sich wohl, angenommen und geliebt. Hier geht es nicht</w:t>
      </w:r>
      <w:r w:rsidR="009F4698">
        <w:rPr>
          <w:kern w:val="0"/>
          <w14:ligatures w14:val="none"/>
        </w:rPr>
        <w:t xml:space="preserve"> um Perfektion. </w:t>
      </w:r>
      <w:r w:rsidR="00671FFB">
        <w:rPr>
          <w:kern w:val="0"/>
          <w14:ligatures w14:val="none"/>
        </w:rPr>
        <w:t>Zuhause ist etwas anderes wichtig! Und wie ist das bei euch?</w:t>
      </w:r>
    </w:p>
    <w:p w14:paraId="44D746F7" w14:textId="48E0329A" w:rsidR="00671FFB" w:rsidRDefault="00671FFB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UND wir basteln mit euch ein „Familienherz“, das ihr mit eurem Leben füllen könnt</w:t>
      </w:r>
      <w:r w:rsidR="00B061DF">
        <w:rPr>
          <w:kern w:val="0"/>
          <w14:ligatures w14:val="none"/>
        </w:rPr>
        <w:t xml:space="preserve">. </w:t>
      </w:r>
      <w:r w:rsidR="0046634B">
        <w:rPr>
          <w:kern w:val="0"/>
          <w14:ligatures w14:val="none"/>
        </w:rPr>
        <w:t>Zum Hören</w:t>
      </w:r>
      <w:r w:rsidR="00B061DF">
        <w:rPr>
          <w:kern w:val="0"/>
          <w14:ligatures w14:val="none"/>
        </w:rPr>
        <w:t xml:space="preserve"> gibt es etwas von </w:t>
      </w:r>
      <w:r w:rsidR="0046634B">
        <w:rPr>
          <w:kern w:val="0"/>
          <w14:ligatures w14:val="none"/>
        </w:rPr>
        <w:t>der Band „Von Brücken“. Seid gespannt!</w:t>
      </w:r>
    </w:p>
    <w:p w14:paraId="428D29F6" w14:textId="77777777" w:rsidR="0046634B" w:rsidRDefault="0046634B" w:rsidP="0046634B">
      <w:pPr>
        <w:rPr>
          <w:color w:val="0563C1" w:themeColor="hyperlink"/>
          <w:kern w:val="0"/>
          <w:u w:val="single"/>
          <w14:ligatures w14:val="none"/>
        </w:rPr>
      </w:pPr>
      <w:r>
        <w:rPr>
          <w:kern w:val="0"/>
          <w14:ligatures w14:val="none"/>
        </w:rPr>
        <w:t>Noch m</w:t>
      </w:r>
      <w:r w:rsidRPr="00FB32F0">
        <w:rPr>
          <w:kern w:val="0"/>
          <w14:ligatures w14:val="none"/>
        </w:rPr>
        <w:t>itmachen</w:t>
      </w:r>
      <w:r>
        <w:rPr>
          <w:kern w:val="0"/>
          <w14:ligatures w14:val="none"/>
        </w:rPr>
        <w:t xml:space="preserve"> bei 7Wochen Lebens(t)räume</w:t>
      </w:r>
      <w:r w:rsidRPr="00FB32F0">
        <w:rPr>
          <w:kern w:val="0"/>
          <w14:ligatures w14:val="none"/>
        </w:rPr>
        <w:t xml:space="preserve">? </w:t>
      </w:r>
      <w:r>
        <w:rPr>
          <w:kern w:val="0"/>
          <w14:ligatures w14:val="none"/>
        </w:rPr>
        <w:t>Anmeldung und w</w:t>
      </w:r>
      <w:r w:rsidRPr="00FB32F0">
        <w:rPr>
          <w:kern w:val="0"/>
          <w14:ligatures w14:val="none"/>
        </w:rPr>
        <w:t xml:space="preserve">eitere Informationen unter </w:t>
      </w:r>
      <w:hyperlink r:id="rId13" w:history="1">
        <w:r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3C8FABCB" w14:textId="638387FE" w:rsidR="0046634B" w:rsidRPr="008D0BC4" w:rsidRDefault="0046634B" w:rsidP="0046634B">
      <w:r>
        <w:t>#7wochen #7wochenaktion</w:t>
      </w:r>
      <w:r w:rsidR="00D26C41">
        <w:t>2024</w:t>
      </w:r>
      <w:r>
        <w:t xml:space="preserve"> #meinliebesraum #meinzuhause #ohnefilter </w:t>
      </w:r>
      <w:proofErr w:type="spellStart"/>
      <w:r w:rsidR="006251AA">
        <w:t>soistdasleben</w:t>
      </w:r>
      <w:proofErr w:type="spellEnd"/>
      <w:r w:rsidR="006251AA">
        <w:t xml:space="preserve"> </w:t>
      </w:r>
      <w:r>
        <w:t xml:space="preserve">#7wochenlebenstraeume 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</w:p>
    <w:p w14:paraId="40507BEE" w14:textId="77777777" w:rsidR="008D0BC4" w:rsidRDefault="008D0BC4" w:rsidP="00FB32F0">
      <w:pPr>
        <w:rPr>
          <w:kern w:val="0"/>
          <w14:ligatures w14:val="none"/>
        </w:rPr>
      </w:pPr>
    </w:p>
    <w:p w14:paraId="68215134" w14:textId="5E04A614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lastRenderedPageBreak/>
        <w:t>Woche 5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15.3.2024</w:t>
      </w:r>
    </w:p>
    <w:p w14:paraId="64DC9A3A" w14:textId="0C6900B0" w:rsidR="00DD3BF8" w:rsidRDefault="00DD3BF8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Manchmal braucht man einfach seine Ruhe </w:t>
      </w:r>
      <w:r w:rsidR="00CC24B1">
        <w:rPr>
          <w:kern w:val="0"/>
          <w14:ligatures w14:val="none"/>
        </w:rPr>
        <w:t>oder einen Ort</w:t>
      </w:r>
      <w:r w:rsidR="00DE4FC0">
        <w:rPr>
          <w:kern w:val="0"/>
          <w14:ligatures w14:val="none"/>
        </w:rPr>
        <w:t xml:space="preserve"> –</w:t>
      </w:r>
      <w:r w:rsidR="00D3440F">
        <w:rPr>
          <w:kern w:val="0"/>
          <w14:ligatures w14:val="none"/>
        </w:rPr>
        <w:t xml:space="preserve"> z.B. den </w:t>
      </w:r>
      <w:r w:rsidR="00DE4FC0">
        <w:rPr>
          <w:kern w:val="0"/>
          <w14:ligatures w14:val="none"/>
        </w:rPr>
        <w:t xml:space="preserve">Sportverein </w:t>
      </w:r>
      <w:r w:rsidR="00D3440F">
        <w:rPr>
          <w:kern w:val="0"/>
          <w14:ligatures w14:val="none"/>
        </w:rPr>
        <w:t>-</w:t>
      </w:r>
      <w:r w:rsidR="00CC24B1">
        <w:rPr>
          <w:kern w:val="0"/>
          <w14:ligatures w14:val="none"/>
        </w:rPr>
        <w:t xml:space="preserve"> für sich. </w:t>
      </w:r>
      <w:r w:rsidR="00DE4FC0">
        <w:rPr>
          <w:kern w:val="0"/>
          <w14:ligatures w14:val="none"/>
        </w:rPr>
        <w:t>So eine Art „Schutzraum“ – der auch mal hart erkämpft werden muss</w:t>
      </w:r>
      <w:r>
        <w:rPr>
          <w:kern w:val="0"/>
          <w14:ligatures w14:val="none"/>
        </w:rPr>
        <w:t>. David erzählt in dieser Woche von Milo und Eileen</w:t>
      </w:r>
      <w:r w:rsidR="00CC24B1">
        <w:rPr>
          <w:kern w:val="0"/>
          <w14:ligatures w14:val="none"/>
        </w:rPr>
        <w:t xml:space="preserve"> und deren Eltern und wie sie es in ihrer Familie hinbekommen, dass </w:t>
      </w:r>
      <w:proofErr w:type="spellStart"/>
      <w:proofErr w:type="gramStart"/>
      <w:r w:rsidR="00CC24B1">
        <w:rPr>
          <w:kern w:val="0"/>
          <w14:ligatures w14:val="none"/>
        </w:rPr>
        <w:t>jed:r</w:t>
      </w:r>
      <w:proofErr w:type="spellEnd"/>
      <w:proofErr w:type="gramEnd"/>
      <w:r w:rsidR="00CC24B1">
        <w:rPr>
          <w:kern w:val="0"/>
          <w14:ligatures w14:val="none"/>
        </w:rPr>
        <w:t xml:space="preserve"> </w:t>
      </w:r>
      <w:r w:rsidR="00D3440F">
        <w:rPr>
          <w:kern w:val="0"/>
          <w14:ligatures w14:val="none"/>
        </w:rPr>
        <w:t>einen Schutzraum bekommt</w:t>
      </w:r>
    </w:p>
    <w:p w14:paraId="1AC4788B" w14:textId="5E5E1930" w:rsidR="00DD3BF8" w:rsidRDefault="00D3440F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UND es gibt wieder etwas zum Hören und die Einladung</w:t>
      </w:r>
      <w:r w:rsidR="0008036C">
        <w:rPr>
          <w:kern w:val="0"/>
          <w14:ligatures w14:val="none"/>
        </w:rPr>
        <w:t xml:space="preserve"> einen kleinen Text für ein</w:t>
      </w:r>
      <w:r>
        <w:rPr>
          <w:kern w:val="0"/>
          <w14:ligatures w14:val="none"/>
        </w:rPr>
        <w:t xml:space="preserve"> Lied </w:t>
      </w:r>
      <w:r w:rsidR="0008036C">
        <w:rPr>
          <w:kern w:val="0"/>
          <w14:ligatures w14:val="none"/>
        </w:rPr>
        <w:t>zu schreiben. Viel Spaß euch!</w:t>
      </w:r>
    </w:p>
    <w:p w14:paraId="12699596" w14:textId="77777777" w:rsidR="00C23CF1" w:rsidRDefault="00C23CF1" w:rsidP="00C23CF1">
      <w:pPr>
        <w:rPr>
          <w:color w:val="0563C1" w:themeColor="hyperlink"/>
          <w:kern w:val="0"/>
          <w:u w:val="single"/>
          <w14:ligatures w14:val="none"/>
        </w:rPr>
      </w:pPr>
      <w:r w:rsidRPr="00FB32F0">
        <w:rPr>
          <w:kern w:val="0"/>
          <w14:ligatures w14:val="none"/>
        </w:rPr>
        <w:t xml:space="preserve">Mitmachen? </w:t>
      </w:r>
      <w:r>
        <w:rPr>
          <w:kern w:val="0"/>
          <w14:ligatures w14:val="none"/>
        </w:rPr>
        <w:t>Anmeldung und w</w:t>
      </w:r>
      <w:r w:rsidRPr="00FB32F0">
        <w:rPr>
          <w:kern w:val="0"/>
          <w14:ligatures w14:val="none"/>
        </w:rPr>
        <w:t xml:space="preserve">eitere Informationen unter </w:t>
      </w:r>
      <w:hyperlink r:id="rId14" w:history="1">
        <w:r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47C3D37E" w14:textId="5BD801FD" w:rsidR="0008036C" w:rsidRPr="008D0BC4" w:rsidRDefault="0008036C" w:rsidP="0008036C">
      <w:r>
        <w:t>#7wochen #7wochenaktion</w:t>
      </w:r>
      <w:r w:rsidR="00D26C41">
        <w:t>2024</w:t>
      </w:r>
      <w:r>
        <w:t xml:space="preserve"> #meinschutzraum #7wochenlebenstraeume 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</w:p>
    <w:p w14:paraId="7DD0E9E4" w14:textId="7CC4DD62" w:rsidR="00FB32F0" w:rsidRPr="00FB32F0" w:rsidRDefault="007113FD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br/>
      </w:r>
      <w:r w:rsidR="00FB32F0"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6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22.3.2024</w:t>
      </w:r>
    </w:p>
    <w:p w14:paraId="632C6612" w14:textId="17826275" w:rsidR="009249E4" w:rsidRDefault="009249E4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Die Tabellenführung wäre möglich gewesen, aber nach dem 7:3 ist dieser </w:t>
      </w:r>
      <w:r w:rsidR="0018408E">
        <w:rPr>
          <w:kern w:val="0"/>
          <w14:ligatures w14:val="none"/>
        </w:rPr>
        <w:t>Traum</w:t>
      </w:r>
      <w:r>
        <w:rPr>
          <w:kern w:val="0"/>
          <w14:ligatures w14:val="none"/>
        </w:rPr>
        <w:t xml:space="preserve"> geplatz</w:t>
      </w:r>
      <w:r w:rsidR="0018408E">
        <w:rPr>
          <w:kern w:val="0"/>
          <w14:ligatures w14:val="none"/>
        </w:rPr>
        <w:t xml:space="preserve">t. Wie kommt man aus </w:t>
      </w:r>
      <w:r w:rsidR="006A129F">
        <w:rPr>
          <w:kern w:val="0"/>
          <w14:ligatures w14:val="none"/>
        </w:rPr>
        <w:t xml:space="preserve">so einem </w:t>
      </w:r>
      <w:r w:rsidR="0018408E">
        <w:rPr>
          <w:kern w:val="0"/>
          <w14:ligatures w14:val="none"/>
        </w:rPr>
        <w:t>Stimmungstief wieder heraus? Inge legt in diesem 6</w:t>
      </w:r>
      <w:r w:rsidR="006A129F">
        <w:rPr>
          <w:kern w:val="0"/>
          <w14:ligatures w14:val="none"/>
        </w:rPr>
        <w:t>.</w:t>
      </w:r>
      <w:r w:rsidR="0018408E">
        <w:rPr>
          <w:kern w:val="0"/>
          <w14:ligatures w14:val="none"/>
        </w:rPr>
        <w:t xml:space="preserve"> Brief unserer Aktion ein paar Spuren, wie wir mit </w:t>
      </w:r>
      <w:r w:rsidR="006A129F">
        <w:rPr>
          <w:kern w:val="0"/>
          <w14:ligatures w14:val="none"/>
        </w:rPr>
        <w:t xml:space="preserve">diesen </w:t>
      </w:r>
      <w:r w:rsidR="0018408E">
        <w:rPr>
          <w:kern w:val="0"/>
          <w14:ligatures w14:val="none"/>
        </w:rPr>
        <w:t xml:space="preserve">Gefühlen </w:t>
      </w:r>
      <w:r w:rsidR="006A129F">
        <w:rPr>
          <w:kern w:val="0"/>
          <w14:ligatures w14:val="none"/>
        </w:rPr>
        <w:t>umgehen können</w:t>
      </w:r>
      <w:r w:rsidR="00D00A63">
        <w:rPr>
          <w:kern w:val="0"/>
          <w14:ligatures w14:val="none"/>
        </w:rPr>
        <w:t>:</w:t>
      </w:r>
      <w:r w:rsidR="006A129F">
        <w:rPr>
          <w:kern w:val="0"/>
          <w14:ligatures w14:val="none"/>
        </w:rPr>
        <w:t xml:space="preserve"> wenn etwas schiefläuft, </w:t>
      </w:r>
      <w:r w:rsidR="00A948C1">
        <w:rPr>
          <w:kern w:val="0"/>
          <w14:ligatures w14:val="none"/>
        </w:rPr>
        <w:t xml:space="preserve">wenn </w:t>
      </w:r>
      <w:r w:rsidR="006A129F">
        <w:rPr>
          <w:kern w:val="0"/>
          <w14:ligatures w14:val="none"/>
        </w:rPr>
        <w:t>wir uns schämen, ärgern oder so.</w:t>
      </w:r>
    </w:p>
    <w:p w14:paraId="018A60AF" w14:textId="78DE18E4" w:rsidR="009249E4" w:rsidRDefault="006A129F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UND in einer </w:t>
      </w:r>
      <w:r w:rsidR="00FB2A43">
        <w:rPr>
          <w:kern w:val="0"/>
          <w14:ligatures w14:val="none"/>
        </w:rPr>
        <w:t xml:space="preserve">tollen </w:t>
      </w:r>
      <w:r>
        <w:rPr>
          <w:kern w:val="0"/>
          <w14:ligatures w14:val="none"/>
        </w:rPr>
        <w:t xml:space="preserve">Mit-mach-Aktion </w:t>
      </w:r>
      <w:r w:rsidR="00FB2A43">
        <w:rPr>
          <w:kern w:val="0"/>
          <w14:ligatures w14:val="none"/>
        </w:rPr>
        <w:t xml:space="preserve">gibt es Tipps über Gefühle </w:t>
      </w:r>
      <w:r w:rsidR="00D00A63">
        <w:rPr>
          <w:kern w:val="0"/>
          <w14:ligatures w14:val="none"/>
        </w:rPr>
        <w:t>ins Sprechen</w:t>
      </w:r>
      <w:r w:rsidR="00FB2A43">
        <w:rPr>
          <w:kern w:val="0"/>
          <w14:ligatures w14:val="none"/>
        </w:rPr>
        <w:t xml:space="preserve"> </w:t>
      </w:r>
      <w:r w:rsidR="00D00A63">
        <w:rPr>
          <w:kern w:val="0"/>
          <w14:ligatures w14:val="none"/>
        </w:rPr>
        <w:t>zu kommen</w:t>
      </w:r>
      <w:r w:rsidR="00FB2A43">
        <w:rPr>
          <w:kern w:val="0"/>
          <w14:ligatures w14:val="none"/>
        </w:rPr>
        <w:t xml:space="preserve"> und wir haben für euch eine Playlist mit Mut-mach-Lieder begonnen. Welches Lied macht euch Mut und gibt </w:t>
      </w:r>
      <w:r w:rsidR="00D00A63">
        <w:rPr>
          <w:kern w:val="0"/>
          <w14:ligatures w14:val="none"/>
        </w:rPr>
        <w:t xml:space="preserve">euch wieder </w:t>
      </w:r>
      <w:r w:rsidR="00FB2A43">
        <w:rPr>
          <w:kern w:val="0"/>
          <w14:ligatures w14:val="none"/>
        </w:rPr>
        <w:t>Kraft?</w:t>
      </w:r>
    </w:p>
    <w:p w14:paraId="3C6CAC4E" w14:textId="1F1EE33E" w:rsidR="00C23CF1" w:rsidRPr="00C92E81" w:rsidRDefault="00C23CF1" w:rsidP="00FB32F0">
      <w:pPr>
        <w:rPr>
          <w:color w:val="0563C1" w:themeColor="hyperlink"/>
          <w:kern w:val="0"/>
          <w:u w:val="single"/>
          <w14:ligatures w14:val="none"/>
        </w:rPr>
      </w:pPr>
      <w:r w:rsidRPr="00FB32F0">
        <w:rPr>
          <w:kern w:val="0"/>
          <w14:ligatures w14:val="none"/>
        </w:rPr>
        <w:t xml:space="preserve">Mitmachen? </w:t>
      </w:r>
      <w:r>
        <w:rPr>
          <w:kern w:val="0"/>
          <w14:ligatures w14:val="none"/>
        </w:rPr>
        <w:t>Anmeldung und w</w:t>
      </w:r>
      <w:r w:rsidRPr="00FB32F0">
        <w:rPr>
          <w:kern w:val="0"/>
          <w14:ligatures w14:val="none"/>
        </w:rPr>
        <w:t xml:space="preserve">eitere Informationen unter </w:t>
      </w:r>
      <w:hyperlink r:id="rId15" w:history="1">
        <w:r w:rsidRPr="00FB32F0">
          <w:rPr>
            <w:color w:val="0563C1" w:themeColor="hyperlink"/>
            <w:kern w:val="0"/>
            <w:u w:val="single"/>
            <w14:ligatures w14:val="none"/>
          </w:rPr>
          <w:t>www.elternbriefe.de/7wochen</w:t>
        </w:r>
      </w:hyperlink>
    </w:p>
    <w:p w14:paraId="1A874E66" w14:textId="5995702D" w:rsidR="00D00A63" w:rsidRPr="00C92E81" w:rsidRDefault="00D00A63" w:rsidP="00FB32F0">
      <w:r>
        <w:t xml:space="preserve">#7wochen #7wochenaktion2024 #geplatztetraeume # </w:t>
      </w:r>
      <w:proofErr w:type="spellStart"/>
      <w:r>
        <w:t>Gefühlesindokay</w:t>
      </w:r>
      <w:proofErr w:type="spellEnd"/>
      <w:r>
        <w:t xml:space="preserve"> # </w:t>
      </w:r>
      <w:proofErr w:type="spellStart"/>
      <w:r w:rsidR="00F22019">
        <w:t>fehlersindokay</w:t>
      </w:r>
      <w:proofErr w:type="spellEnd"/>
      <w:r w:rsidR="00F22019">
        <w:t xml:space="preserve"> </w:t>
      </w:r>
      <w:r>
        <w:t xml:space="preserve">#7wochenlebenstraeume #fastenzeitaktion #fastenzeit #elternbriefeduundwir #Impulse #familienzeit #kirchedigital #familienleben #beziehungsleben #familie #zeitfuerdiefamilie </w:t>
      </w:r>
      <w:r w:rsidRPr="00FB32F0">
        <w:rPr>
          <w:rFonts w:ascii="Calibri" w:eastAsia="Times New Roman" w:hAnsi="Calibri" w:cs="Calibri"/>
          <w:kern w:val="0"/>
          <w:lang w:eastAsia="de-DE"/>
          <w14:ligatures w14:val="none"/>
        </w:rPr>
        <w:t>#kesserziehen</w:t>
      </w:r>
      <w:r w:rsidR="007113FD">
        <w:rPr>
          <w:rFonts w:ascii="Calibri" w:eastAsia="Times New Roman" w:hAnsi="Calibri" w:cs="Calibri"/>
          <w:kern w:val="0"/>
          <w:lang w:eastAsia="de-DE"/>
          <w14:ligatures w14:val="none"/>
        </w:rPr>
        <w:br/>
      </w:r>
    </w:p>
    <w:p w14:paraId="1800E5C6" w14:textId="7B33F1D2" w:rsidR="00FB32F0" w:rsidRPr="00FB32F0" w:rsidRDefault="00FB32F0" w:rsidP="00FB32F0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>Woche 7</w:t>
      </w:r>
      <w:r w:rsidR="00D509AC">
        <w:rPr>
          <w:rFonts w:asciiTheme="majorHAnsi" w:eastAsiaTheme="majorEastAsia" w:hAnsiTheme="majorHAnsi" w:cstheme="majorBidi"/>
          <w:color w:val="2F5496" w:themeColor="accent1" w:themeShade="BF"/>
          <w:kern w:val="0"/>
          <w:sz w:val="32"/>
          <w:szCs w:val="32"/>
          <w14:ligatures w14:val="none"/>
        </w:rPr>
        <w:t xml:space="preserve"> | ab 29.3.2024</w:t>
      </w:r>
    </w:p>
    <w:p w14:paraId="48E2715F" w14:textId="1C8F4563" w:rsidR="00187762" w:rsidRDefault="00DB5834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Ist euer Alltag auch </w:t>
      </w:r>
      <w:r w:rsidR="00A948C1">
        <w:rPr>
          <w:kern w:val="0"/>
          <w14:ligatures w14:val="none"/>
        </w:rPr>
        <w:t xml:space="preserve">voll </w:t>
      </w:r>
      <w:r>
        <w:rPr>
          <w:kern w:val="0"/>
          <w14:ligatures w14:val="none"/>
        </w:rPr>
        <w:t>durchgetaktet und so gut wie jede Minute des Tages verplant? Wie schön wären da kleine Freiräume</w:t>
      </w:r>
      <w:r w:rsidR="003838B7">
        <w:rPr>
          <w:kern w:val="0"/>
          <w14:ligatures w14:val="none"/>
        </w:rPr>
        <w:t>! Prisca und Mario wollen euch Mut machen, wieder mehr Freiräume in eurem Leben zu entdecken.</w:t>
      </w:r>
      <w:r w:rsidR="00E0190A">
        <w:rPr>
          <w:kern w:val="0"/>
          <w14:ligatures w14:val="none"/>
        </w:rPr>
        <w:br/>
        <w:t xml:space="preserve">Unser Videotipp: </w:t>
      </w:r>
      <w:r w:rsidR="00E0190A" w:rsidRPr="00E0190A">
        <w:rPr>
          <w:kern w:val="0"/>
          <w14:ligatures w14:val="none"/>
        </w:rPr>
        <w:t xml:space="preserve">Geschichten von Kindern anschauen, die von ihren Träumen erzählen. </w:t>
      </w:r>
      <w:r w:rsidR="00E0190A">
        <w:rPr>
          <w:kern w:val="0"/>
          <w14:ligatures w14:val="none"/>
        </w:rPr>
        <w:t xml:space="preserve">Einfach </w:t>
      </w:r>
      <w:proofErr w:type="gramStart"/>
      <w:r w:rsidR="00E0190A">
        <w:rPr>
          <w:kern w:val="0"/>
          <w14:ligatures w14:val="none"/>
        </w:rPr>
        <w:t>toll</w:t>
      </w:r>
      <w:proofErr w:type="gramEnd"/>
      <w:r w:rsidR="00E0190A">
        <w:rPr>
          <w:kern w:val="0"/>
          <w14:ligatures w14:val="none"/>
        </w:rPr>
        <w:t>!</w:t>
      </w:r>
    </w:p>
    <w:p w14:paraId="7382AA5F" w14:textId="664E4818" w:rsidR="003838B7" w:rsidRDefault="003838B7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U</w:t>
      </w:r>
      <w:r w:rsidR="00E0190A">
        <w:rPr>
          <w:kern w:val="0"/>
          <w14:ligatures w14:val="none"/>
        </w:rPr>
        <w:t>ND</w:t>
      </w:r>
      <w:r>
        <w:rPr>
          <w:kern w:val="0"/>
          <w14:ligatures w14:val="none"/>
        </w:rPr>
        <w:t xml:space="preserve"> weil wir nun auch schon in der Karwoche und kurz vor Ostern stehen, gibt es </w:t>
      </w:r>
      <w:r w:rsidR="00112701">
        <w:rPr>
          <w:kern w:val="0"/>
          <w14:ligatures w14:val="none"/>
        </w:rPr>
        <w:t>einen kleinen Impuls dazu.</w:t>
      </w:r>
    </w:p>
    <w:p w14:paraId="3C26DDC3" w14:textId="30F10ABB" w:rsidR="00112701" w:rsidRDefault="00112701" w:rsidP="00FB32F0">
      <w:pPr>
        <w:rPr>
          <w:kern w:val="0"/>
          <w14:ligatures w14:val="none"/>
        </w:rPr>
      </w:pPr>
      <w:r>
        <w:rPr>
          <w:kern w:val="0"/>
          <w14:ligatures w14:val="none"/>
        </w:rPr>
        <w:t>Wir hoffen, die Aktion 2024 hat euch gefallen! Wir freuen uns über Anregungen und Kritik.</w:t>
      </w:r>
    </w:p>
    <w:p w14:paraId="07C26C81" w14:textId="39B5FBDD" w:rsidR="00C23CF1" w:rsidRPr="00C23CF1" w:rsidRDefault="00C23CF1" w:rsidP="00C23CF1">
      <w:pPr>
        <w:rPr>
          <w:kern w:val="0"/>
          <w14:ligatures w14:val="none"/>
        </w:rPr>
      </w:pPr>
      <w:r w:rsidRPr="00C23CF1">
        <w:rPr>
          <w:kern w:val="0"/>
          <w14:ligatures w14:val="none"/>
        </w:rPr>
        <w:t>Informationen unter www.elternbriefe.de/7wochen</w:t>
      </w:r>
    </w:p>
    <w:p w14:paraId="31475008" w14:textId="7E926E46" w:rsidR="00187762" w:rsidRDefault="00C23CF1" w:rsidP="00C23CF1">
      <w:pPr>
        <w:rPr>
          <w:kern w:val="0"/>
          <w14:ligatures w14:val="none"/>
        </w:rPr>
      </w:pPr>
      <w:r w:rsidRPr="00C23CF1">
        <w:rPr>
          <w:kern w:val="0"/>
          <w14:ligatures w14:val="none"/>
        </w:rPr>
        <w:t xml:space="preserve">#7wochen #7wochenaktion2024 #lebenstraum </w:t>
      </w:r>
      <w:r>
        <w:rPr>
          <w:kern w:val="0"/>
          <w14:ligatures w14:val="none"/>
        </w:rPr>
        <w:t xml:space="preserve">#freiraum #auferstehung #osternmitkindern #haleluja </w:t>
      </w:r>
      <w:r w:rsidRPr="00C23CF1">
        <w:rPr>
          <w:kern w:val="0"/>
          <w14:ligatures w14:val="none"/>
        </w:rPr>
        <w:t>#7wochenlebenstraeume #fastenzeitaktion #fastenzeit #elternbriefeduundwir #Impulse #familienzeit #kirchedigital #familienleben #beziehungsleben #familie #zeitfuerdiefamilie #kesserziehen</w:t>
      </w:r>
    </w:p>
    <w:p w14:paraId="3D1683E0" w14:textId="77777777" w:rsidR="00623914" w:rsidRDefault="00623914"/>
    <w:sectPr w:rsidR="00623914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C71EE" w14:textId="77777777" w:rsidR="006773B4" w:rsidRDefault="006773B4" w:rsidP="006773B4">
      <w:pPr>
        <w:spacing w:after="0" w:line="240" w:lineRule="auto"/>
      </w:pPr>
      <w:r>
        <w:separator/>
      </w:r>
    </w:p>
  </w:endnote>
  <w:endnote w:type="continuationSeparator" w:id="0">
    <w:p w14:paraId="52047BD1" w14:textId="77777777" w:rsidR="006773B4" w:rsidRDefault="006773B4" w:rsidP="00677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2DE37" w14:textId="77777777" w:rsidR="006773B4" w:rsidRDefault="006773B4" w:rsidP="006773B4">
      <w:pPr>
        <w:spacing w:after="0" w:line="240" w:lineRule="auto"/>
      </w:pPr>
      <w:r>
        <w:separator/>
      </w:r>
    </w:p>
  </w:footnote>
  <w:footnote w:type="continuationSeparator" w:id="0">
    <w:p w14:paraId="078F388A" w14:textId="77777777" w:rsidR="006773B4" w:rsidRDefault="006773B4" w:rsidP="00677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13BB" w14:textId="55F0B1A4" w:rsidR="006773B4" w:rsidRDefault="006773B4" w:rsidP="006773B4">
    <w:pPr>
      <w:pStyle w:val="Kopfzeile"/>
      <w:tabs>
        <w:tab w:val="left" w:pos="163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F0"/>
    <w:rsid w:val="00001991"/>
    <w:rsid w:val="00014401"/>
    <w:rsid w:val="00055680"/>
    <w:rsid w:val="0008036C"/>
    <w:rsid w:val="00112701"/>
    <w:rsid w:val="00132723"/>
    <w:rsid w:val="0018408E"/>
    <w:rsid w:val="00187762"/>
    <w:rsid w:val="001C6A3E"/>
    <w:rsid w:val="00214BB0"/>
    <w:rsid w:val="00222180"/>
    <w:rsid w:val="003838B7"/>
    <w:rsid w:val="004011D2"/>
    <w:rsid w:val="0046634B"/>
    <w:rsid w:val="00546BE4"/>
    <w:rsid w:val="00623914"/>
    <w:rsid w:val="006251AA"/>
    <w:rsid w:val="00635567"/>
    <w:rsid w:val="00671FFB"/>
    <w:rsid w:val="006773B4"/>
    <w:rsid w:val="006A129F"/>
    <w:rsid w:val="007113FD"/>
    <w:rsid w:val="007E76BA"/>
    <w:rsid w:val="008D0BC4"/>
    <w:rsid w:val="009249E4"/>
    <w:rsid w:val="009B7DF8"/>
    <w:rsid w:val="009F4698"/>
    <w:rsid w:val="009F6417"/>
    <w:rsid w:val="00A72144"/>
    <w:rsid w:val="00A948C1"/>
    <w:rsid w:val="00AD03B6"/>
    <w:rsid w:val="00B061DF"/>
    <w:rsid w:val="00B12C7D"/>
    <w:rsid w:val="00C02ABA"/>
    <w:rsid w:val="00C1360E"/>
    <w:rsid w:val="00C23CF1"/>
    <w:rsid w:val="00C24C9F"/>
    <w:rsid w:val="00C265CF"/>
    <w:rsid w:val="00C80B9B"/>
    <w:rsid w:val="00C92E81"/>
    <w:rsid w:val="00C973E0"/>
    <w:rsid w:val="00CC24B1"/>
    <w:rsid w:val="00D00A63"/>
    <w:rsid w:val="00D244AE"/>
    <w:rsid w:val="00D26C41"/>
    <w:rsid w:val="00D3440F"/>
    <w:rsid w:val="00D509AC"/>
    <w:rsid w:val="00D703C1"/>
    <w:rsid w:val="00DB5834"/>
    <w:rsid w:val="00DD3BF8"/>
    <w:rsid w:val="00DE4FC0"/>
    <w:rsid w:val="00E0190A"/>
    <w:rsid w:val="00E51853"/>
    <w:rsid w:val="00E971B1"/>
    <w:rsid w:val="00F13263"/>
    <w:rsid w:val="00F22019"/>
    <w:rsid w:val="00F4666A"/>
    <w:rsid w:val="00F959F0"/>
    <w:rsid w:val="00FB2A43"/>
    <w:rsid w:val="00FB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183F"/>
  <w15:chartTrackingRefBased/>
  <w15:docId w15:val="{2D5B461D-C504-4762-8F2E-58CF0330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3CF1"/>
  </w:style>
  <w:style w:type="paragraph" w:styleId="berschrift1">
    <w:name w:val="heading 1"/>
    <w:basedOn w:val="Standard"/>
    <w:next w:val="Standard"/>
    <w:link w:val="berschrift1Zchn"/>
    <w:uiPriority w:val="9"/>
    <w:qFormat/>
    <w:rsid w:val="007E76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4666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666A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44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440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44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44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4401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C265CF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E76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677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73B4"/>
  </w:style>
  <w:style w:type="paragraph" w:styleId="Fuzeile">
    <w:name w:val="footer"/>
    <w:basedOn w:val="Standard"/>
    <w:link w:val="FuzeileZchn"/>
    <w:uiPriority w:val="99"/>
    <w:unhideWhenUsed/>
    <w:rsid w:val="00677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73B4"/>
  </w:style>
  <w:style w:type="paragraph" w:styleId="StandardWeb">
    <w:name w:val="Normal (Web)"/>
    <w:basedOn w:val="Standard"/>
    <w:uiPriority w:val="99"/>
    <w:semiHidden/>
    <w:unhideWhenUsed/>
    <w:rsid w:val="006773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ternbriefe.de/7wochen" TargetMode="External"/><Relationship Id="rId13" Type="http://schemas.openxmlformats.org/officeDocument/2006/relationships/hyperlink" Target="http://www.elternbriefe.de/7woche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lternbriefe.de/7wochenweiter" TargetMode="External"/><Relationship Id="rId12" Type="http://schemas.openxmlformats.org/officeDocument/2006/relationships/hyperlink" Target="http://www.elternbriefe.de/7woche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familienweg.de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elternbriefe.de/7wochen" TargetMode="External"/><Relationship Id="rId10" Type="http://schemas.openxmlformats.org/officeDocument/2006/relationships/hyperlink" Target="http://www.elternbriefe.de/7woche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lternbriefe.de/7wochen" TargetMode="External"/><Relationship Id="rId14" Type="http://schemas.openxmlformats.org/officeDocument/2006/relationships/hyperlink" Target="http://www.elternbriefe.de/7woch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1075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Feil</dc:creator>
  <cp:keywords/>
  <dc:description/>
  <cp:lastModifiedBy>Wehle, Miriam</cp:lastModifiedBy>
  <cp:revision>2</cp:revision>
  <dcterms:created xsi:type="dcterms:W3CDTF">2024-01-29T10:00:00Z</dcterms:created>
  <dcterms:modified xsi:type="dcterms:W3CDTF">2024-01-29T10:00:00Z</dcterms:modified>
</cp:coreProperties>
</file>